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B0" w:rsidRDefault="00CB36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36B0" w:rsidRDefault="00CB36B0">
      <w:pPr>
        <w:pStyle w:val="ConsPlusNormal"/>
        <w:jc w:val="both"/>
        <w:outlineLvl w:val="0"/>
      </w:pPr>
    </w:p>
    <w:p w:rsidR="00CB36B0" w:rsidRDefault="00CB36B0">
      <w:pPr>
        <w:pStyle w:val="ConsPlusNormal"/>
        <w:outlineLvl w:val="0"/>
      </w:pPr>
      <w:r>
        <w:t>Зарегистрировано в Минюсте России 20 июля 2020 г. N 59011</w:t>
      </w:r>
    </w:p>
    <w:p w:rsidR="00CB36B0" w:rsidRDefault="00CB3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36B0" w:rsidRDefault="00CB36B0">
      <w:pPr>
        <w:pStyle w:val="ConsPlusTitle"/>
        <w:jc w:val="center"/>
      </w:pPr>
    </w:p>
    <w:p w:rsidR="00CB36B0" w:rsidRDefault="00CB36B0">
      <w:pPr>
        <w:pStyle w:val="ConsPlusTitle"/>
        <w:jc w:val="center"/>
      </w:pPr>
      <w:r>
        <w:t>ПРИКАЗ</w:t>
      </w:r>
    </w:p>
    <w:p w:rsidR="00CB36B0" w:rsidRDefault="00CB36B0">
      <w:pPr>
        <w:pStyle w:val="ConsPlusTitle"/>
        <w:jc w:val="center"/>
      </w:pPr>
      <w:r>
        <w:t>от 15 июня 2020 г. N 328н</w:t>
      </w:r>
    </w:p>
    <w:p w:rsidR="00CB36B0" w:rsidRDefault="00CB36B0">
      <w:pPr>
        <w:pStyle w:val="ConsPlusTitle"/>
        <w:jc w:val="center"/>
      </w:pPr>
    </w:p>
    <w:p w:rsidR="00CB36B0" w:rsidRDefault="00CB36B0">
      <w:pPr>
        <w:pStyle w:val="ConsPlusTitle"/>
        <w:jc w:val="center"/>
      </w:pPr>
      <w:r>
        <w:t>ОБ УТВЕРЖДЕНИИ ПРОФЕССИОНАЛЬНОГО СТАНДАРТА</w:t>
      </w:r>
    </w:p>
    <w:p w:rsidR="00CB36B0" w:rsidRDefault="00CB36B0">
      <w:pPr>
        <w:pStyle w:val="ConsPlusTitle"/>
        <w:jc w:val="center"/>
      </w:pPr>
      <w:r>
        <w:t>"СПЕЦИАЛИСТ ПО ЦИФРОВОМУ ПРОЕКТИРОВАНИЮ ОБЪЕКТОВ</w:t>
      </w:r>
    </w:p>
    <w:p w:rsidR="00CB36B0" w:rsidRDefault="00CB36B0">
      <w:pPr>
        <w:pStyle w:val="ConsPlusTitle"/>
        <w:jc w:val="center"/>
      </w:pPr>
      <w:r>
        <w:t>ИСПОЛЬЗОВАНИЯ АТОМНОЙ ЭНЕРГИИ"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B36B0" w:rsidRDefault="00CB36B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цифровому проектированию объектов использования атомной энергии".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right"/>
      </w:pPr>
      <w:r>
        <w:t>Министр</w:t>
      </w:r>
    </w:p>
    <w:p w:rsidR="00CB36B0" w:rsidRDefault="00CB36B0">
      <w:pPr>
        <w:pStyle w:val="ConsPlusNormal"/>
        <w:jc w:val="right"/>
      </w:pPr>
      <w:r>
        <w:t>А.О.КОТЯКОВ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right"/>
        <w:outlineLvl w:val="0"/>
      </w:pPr>
      <w:r>
        <w:t>Утвержден</w:t>
      </w:r>
    </w:p>
    <w:p w:rsidR="00CB36B0" w:rsidRDefault="00CB36B0">
      <w:pPr>
        <w:pStyle w:val="ConsPlusNormal"/>
        <w:jc w:val="right"/>
      </w:pPr>
      <w:r>
        <w:t>приказом Министерства</w:t>
      </w:r>
    </w:p>
    <w:p w:rsidR="00CB36B0" w:rsidRDefault="00CB36B0">
      <w:pPr>
        <w:pStyle w:val="ConsPlusNormal"/>
        <w:jc w:val="right"/>
      </w:pPr>
      <w:r>
        <w:t>труда и социальной защиты</w:t>
      </w:r>
    </w:p>
    <w:p w:rsidR="00CB36B0" w:rsidRDefault="00CB36B0">
      <w:pPr>
        <w:pStyle w:val="ConsPlusNormal"/>
        <w:jc w:val="right"/>
      </w:pPr>
      <w:r>
        <w:t>Российской Федерации</w:t>
      </w:r>
    </w:p>
    <w:p w:rsidR="00CB36B0" w:rsidRDefault="00CB36B0">
      <w:pPr>
        <w:pStyle w:val="ConsPlusNormal"/>
        <w:jc w:val="right"/>
      </w:pPr>
      <w:r>
        <w:t>от 15 июня 2020 г. N 328н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CB36B0" w:rsidRDefault="00CB36B0">
      <w:pPr>
        <w:pStyle w:val="ConsPlusTitle"/>
        <w:jc w:val="center"/>
      </w:pPr>
    </w:p>
    <w:p w:rsidR="00CB36B0" w:rsidRDefault="00CB36B0">
      <w:pPr>
        <w:pStyle w:val="ConsPlusTitle"/>
        <w:jc w:val="center"/>
      </w:pPr>
      <w:r>
        <w:t>СПЕЦИАЛИСТ</w:t>
      </w:r>
    </w:p>
    <w:p w:rsidR="00CB36B0" w:rsidRDefault="00CB36B0">
      <w:pPr>
        <w:pStyle w:val="ConsPlusTitle"/>
        <w:jc w:val="center"/>
      </w:pPr>
      <w:r>
        <w:t>ПО ЦИФРОВОМУ ПРОЕКТИРОВАНИЮ ОБЪЕКТОВ ИСПОЛЬЗОВАНИЯ</w:t>
      </w:r>
    </w:p>
    <w:p w:rsidR="00CB36B0" w:rsidRDefault="00CB36B0">
      <w:pPr>
        <w:pStyle w:val="ConsPlusTitle"/>
        <w:jc w:val="center"/>
      </w:pPr>
      <w:r>
        <w:t>АТОМНОЙ ЭНЕРГИИ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CB36B0">
        <w:tc>
          <w:tcPr>
            <w:tcW w:w="6066" w:type="dxa"/>
            <w:tcBorders>
              <w:top w:val="nil"/>
              <w:left w:val="nil"/>
              <w:bottom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  <w:jc w:val="center"/>
            </w:pPr>
            <w:r>
              <w:t>1314</w:t>
            </w: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  <w:outlineLvl w:val="1"/>
      </w:pPr>
      <w:r>
        <w:t>I. Общие сведения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CB36B0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B36B0" w:rsidRDefault="00CB36B0">
            <w:pPr>
              <w:pStyle w:val="ConsPlusNormal"/>
            </w:pPr>
            <w:r>
              <w:t>Цифровое проектирование объектов использования атомной энергии (далее - ОИАЭ)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24.097</w:t>
            </w:r>
          </w:p>
        </w:tc>
      </w:tr>
      <w:tr w:rsidR="00CB36B0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B36B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Создание информационной модели ОИАЭ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Группа занятий: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721"/>
        <w:gridCol w:w="1644"/>
        <w:gridCol w:w="2551"/>
      </w:tblGrid>
      <w:tr w:rsidR="00CB36B0">
        <w:tc>
          <w:tcPr>
            <w:tcW w:w="2154" w:type="dxa"/>
          </w:tcPr>
          <w:p w:rsidR="00CB36B0" w:rsidRDefault="00CB36B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2161</w:t>
              </w:r>
            </w:hyperlink>
          </w:p>
        </w:tc>
        <w:tc>
          <w:tcPr>
            <w:tcW w:w="2721" w:type="dxa"/>
          </w:tcPr>
          <w:p w:rsidR="00CB36B0" w:rsidRDefault="00CB36B0">
            <w:pPr>
              <w:pStyle w:val="ConsPlusNormal"/>
            </w:pPr>
            <w:r>
              <w:t>Архитекторы зданий и сооружений</w:t>
            </w:r>
          </w:p>
        </w:tc>
        <w:tc>
          <w:tcPr>
            <w:tcW w:w="1644" w:type="dxa"/>
          </w:tcPr>
          <w:p w:rsidR="00CB36B0" w:rsidRDefault="00CB36B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CB36B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B36B0">
        <w:tc>
          <w:tcPr>
            <w:tcW w:w="2154" w:type="dxa"/>
          </w:tcPr>
          <w:p w:rsidR="00CB36B0" w:rsidRDefault="00CB36B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71.12</w:t>
              </w:r>
            </w:hyperlink>
          </w:p>
        </w:tc>
        <w:tc>
          <w:tcPr>
            <w:tcW w:w="6917" w:type="dxa"/>
          </w:tcPr>
          <w:p w:rsidR="00CB36B0" w:rsidRDefault="00CB36B0">
            <w:pPr>
              <w:pStyle w:val="ConsPlusNormal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B36B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B36B0" w:rsidRDefault="00CB36B0">
      <w:pPr>
        <w:pStyle w:val="ConsPlusTitle"/>
        <w:jc w:val="center"/>
      </w:pPr>
      <w:proofErr w:type="gramStart"/>
      <w:r>
        <w:t>в профессиональный стандарт (функциональная карта</w:t>
      </w:r>
      <w:proofErr w:type="gramEnd"/>
    </w:p>
    <w:p w:rsidR="00CB36B0" w:rsidRDefault="00CB36B0">
      <w:pPr>
        <w:pStyle w:val="ConsPlusTitle"/>
        <w:jc w:val="center"/>
      </w:pPr>
      <w:r>
        <w:t>вида профессиональной деятельности)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CB36B0">
        <w:tc>
          <w:tcPr>
            <w:tcW w:w="3458" w:type="dxa"/>
            <w:gridSpan w:val="3"/>
          </w:tcPr>
          <w:p w:rsidR="00CB36B0" w:rsidRDefault="00CB36B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CB36B0" w:rsidRDefault="00CB36B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B36B0">
        <w:tc>
          <w:tcPr>
            <w:tcW w:w="510" w:type="dxa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B36B0">
        <w:tc>
          <w:tcPr>
            <w:tcW w:w="510" w:type="dxa"/>
            <w:vMerge w:val="restart"/>
          </w:tcPr>
          <w:p w:rsidR="00CB36B0" w:rsidRDefault="00CB36B0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CB36B0" w:rsidRDefault="00CB36B0">
            <w:pPr>
              <w:pStyle w:val="ConsPlusNormal"/>
            </w:pPr>
            <w:r>
              <w:t>Формирование комплексной информационной модели ОИАЭ</w:t>
            </w:r>
          </w:p>
        </w:tc>
        <w:tc>
          <w:tcPr>
            <w:tcW w:w="964" w:type="dxa"/>
            <w:vMerge w:val="restart"/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Организация сборки комплексной информационной модели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  <w:tr w:rsidR="00CB36B0">
        <w:tc>
          <w:tcPr>
            <w:tcW w:w="510" w:type="dxa"/>
            <w:vMerge/>
          </w:tcPr>
          <w:p w:rsidR="00CB36B0" w:rsidRDefault="00CB36B0"/>
        </w:tc>
        <w:tc>
          <w:tcPr>
            <w:tcW w:w="1984" w:type="dxa"/>
            <w:vMerge/>
          </w:tcPr>
          <w:p w:rsidR="00CB36B0" w:rsidRDefault="00CB36B0"/>
        </w:tc>
        <w:tc>
          <w:tcPr>
            <w:tcW w:w="964" w:type="dxa"/>
            <w:vMerge/>
          </w:tcPr>
          <w:p w:rsidR="00CB36B0" w:rsidRDefault="00CB36B0"/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Контроль качества комплексной информационной модели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  <w:tr w:rsidR="00CB36B0">
        <w:tc>
          <w:tcPr>
            <w:tcW w:w="510" w:type="dxa"/>
            <w:vMerge w:val="restart"/>
          </w:tcPr>
          <w:p w:rsidR="00CB36B0" w:rsidRDefault="00CB36B0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CB36B0" w:rsidRDefault="00CB36B0">
            <w:pPr>
              <w:pStyle w:val="ConsPlusNormal"/>
            </w:pPr>
            <w:r>
              <w:t>Техническое сопровождение создания информационной модели при проектировании ОИАЭ</w:t>
            </w:r>
          </w:p>
        </w:tc>
        <w:tc>
          <w:tcPr>
            <w:tcW w:w="964" w:type="dxa"/>
            <w:vMerge w:val="restart"/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Техническая поддержка команды проекта в процессе разработки комплексной информационной модели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  <w:tr w:rsidR="00CB36B0">
        <w:tc>
          <w:tcPr>
            <w:tcW w:w="510" w:type="dxa"/>
            <w:vMerge/>
          </w:tcPr>
          <w:p w:rsidR="00CB36B0" w:rsidRDefault="00CB36B0"/>
        </w:tc>
        <w:tc>
          <w:tcPr>
            <w:tcW w:w="1984" w:type="dxa"/>
            <w:vMerge/>
          </w:tcPr>
          <w:p w:rsidR="00CB36B0" w:rsidRDefault="00CB36B0"/>
        </w:tc>
        <w:tc>
          <w:tcPr>
            <w:tcW w:w="964" w:type="dxa"/>
            <w:vMerge/>
          </w:tcPr>
          <w:p w:rsidR="00CB36B0" w:rsidRDefault="00CB36B0"/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Сопровождение программного обеспечения, реализующего концепцию цифрового проектирования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  <w:tr w:rsidR="00CB36B0">
        <w:tc>
          <w:tcPr>
            <w:tcW w:w="510" w:type="dxa"/>
            <w:vMerge w:val="restart"/>
          </w:tcPr>
          <w:p w:rsidR="00CB36B0" w:rsidRDefault="00CB36B0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CB36B0" w:rsidRDefault="00CB36B0">
            <w:pPr>
              <w:pStyle w:val="ConsPlusNormal"/>
            </w:pPr>
            <w:r>
              <w:t xml:space="preserve">Внедрение технологий </w:t>
            </w:r>
            <w:r>
              <w:lastRenderedPageBreak/>
              <w:t>цифрового проектирования ОИАЭ</w:t>
            </w:r>
          </w:p>
        </w:tc>
        <w:tc>
          <w:tcPr>
            <w:tcW w:w="964" w:type="dxa"/>
            <w:vMerge w:val="restart"/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 xml:space="preserve">Управление формированием комплексной информационной </w:t>
            </w:r>
            <w:r>
              <w:lastRenderedPageBreak/>
              <w:t>модели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lastRenderedPageBreak/>
              <w:t>C/01.8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  <w:tr w:rsidR="00CB36B0">
        <w:tc>
          <w:tcPr>
            <w:tcW w:w="510" w:type="dxa"/>
            <w:vMerge/>
          </w:tcPr>
          <w:p w:rsidR="00CB36B0" w:rsidRDefault="00CB36B0"/>
        </w:tc>
        <w:tc>
          <w:tcPr>
            <w:tcW w:w="1984" w:type="dxa"/>
            <w:vMerge/>
          </w:tcPr>
          <w:p w:rsidR="00CB36B0" w:rsidRDefault="00CB36B0"/>
        </w:tc>
        <w:tc>
          <w:tcPr>
            <w:tcW w:w="964" w:type="dxa"/>
            <w:vMerge/>
          </w:tcPr>
          <w:p w:rsidR="00CB36B0" w:rsidRDefault="00CB36B0"/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Разработка стандартов и регламентов процессов цифрового проектирования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C/02.8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  <w:tr w:rsidR="00CB36B0">
        <w:tc>
          <w:tcPr>
            <w:tcW w:w="510" w:type="dxa"/>
            <w:vMerge/>
          </w:tcPr>
          <w:p w:rsidR="00CB36B0" w:rsidRDefault="00CB36B0"/>
        </w:tc>
        <w:tc>
          <w:tcPr>
            <w:tcW w:w="1984" w:type="dxa"/>
            <w:vMerge/>
          </w:tcPr>
          <w:p w:rsidR="00CB36B0" w:rsidRDefault="00CB36B0"/>
        </w:tc>
        <w:tc>
          <w:tcPr>
            <w:tcW w:w="964" w:type="dxa"/>
            <w:vMerge/>
          </w:tcPr>
          <w:p w:rsidR="00CB36B0" w:rsidRDefault="00CB36B0"/>
        </w:tc>
        <w:tc>
          <w:tcPr>
            <w:tcW w:w="3855" w:type="dxa"/>
          </w:tcPr>
          <w:p w:rsidR="00CB36B0" w:rsidRDefault="00CB36B0">
            <w:pPr>
              <w:pStyle w:val="ConsPlusNormal"/>
            </w:pPr>
            <w:r>
              <w:t>Организация обучения специалистов-разработчиков технологиям цифрового проектирования при создании информационной модели ОИАЭ</w:t>
            </w:r>
          </w:p>
        </w:tc>
        <w:tc>
          <w:tcPr>
            <w:tcW w:w="794" w:type="dxa"/>
          </w:tcPr>
          <w:p w:rsidR="00CB36B0" w:rsidRDefault="00CB36B0">
            <w:pPr>
              <w:pStyle w:val="ConsPlusNormal"/>
              <w:jc w:val="center"/>
            </w:pPr>
            <w:r>
              <w:t>C/03.8</w:t>
            </w:r>
          </w:p>
        </w:tc>
        <w:tc>
          <w:tcPr>
            <w:tcW w:w="964" w:type="dxa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3.1. Обобщенная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Формирование комплексной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Координатор проектной информационной модели (ПИМ-координатор)</w:t>
            </w:r>
          </w:p>
          <w:p w:rsidR="00CB36B0" w:rsidRDefault="00CB36B0">
            <w:pPr>
              <w:pStyle w:val="ConsPlusNormal"/>
            </w:pPr>
            <w:r>
              <w:t>Координатор информационной модели проекта (BIM-координатор проекта)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Не менее пяти лет в области разработки проектной документации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Дополнительные характеристики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B36B0">
        <w:tc>
          <w:tcPr>
            <w:tcW w:w="2835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 xml:space="preserve">Проектировщики-градостроители и </w:t>
            </w:r>
            <w:r>
              <w:lastRenderedPageBreak/>
              <w:t>проектировщики транспортных узлов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r>
              <w:lastRenderedPageBreak/>
              <w:t xml:space="preserve">ЕКС </w:t>
            </w:r>
            <w:hyperlink w:anchor="P67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7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  <w:vMerge w:val="restart"/>
          </w:tcPr>
          <w:p w:rsidR="00CB36B0" w:rsidRDefault="00CB36B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2.13.04.01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2.13.04.02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2.14.04.01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2.14.05.02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3.1.1.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Организация сборки комплексной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Планирование формирования комплексной информационной модели ОИАЭ в соответствии с локальными нормативными актами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proofErr w:type="gramStart"/>
            <w:r>
              <w:t>Информирование руководителей центров ответственности (ответственных за разработку информационных моделей по специальности (разделу проектирования) о планах разработки комплексной информационной модели, требованиях к содержанию, качеству и формату информационных моделей по специальностям</w:t>
            </w:r>
            <w:proofErr w:type="gramEnd"/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Контроль выполнения центрами ответственности требований документов, регламентирующих порядок сборки комплексной информационной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Координация взаимодействия центров ответственности по каждой специальности (по разделу проектирования) при формировании комплексной информационной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Организация взаимодействия с системными администраторами, программистами, специалистами, задействованными в формировании комплексной информационной модели для </w:t>
            </w:r>
            <w:r>
              <w:lastRenderedPageBreak/>
              <w:t>оперативного управления сборкой указанной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Контроль своевременного наполнения данными </w:t>
            </w:r>
            <w:proofErr w:type="gramStart"/>
            <w:r>
              <w:t>комплексной</w:t>
            </w:r>
            <w:proofErr w:type="gramEnd"/>
          </w:p>
          <w:p w:rsidR="00CB36B0" w:rsidRDefault="00CB36B0">
            <w:pPr>
              <w:pStyle w:val="ConsPlusNormal"/>
              <w:jc w:val="both"/>
            </w:pPr>
            <w:r>
              <w:t>информационной модели проекта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Сбор информации о текущем состоянии комплексной информационной модели для проведения междисциплинарных и координационных совещаний и представления вышестоящему руководству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Разрабатывать планы выполнения работ по формированию комплексной информационной модели проекта ОИАЭ с использованием технологий цифрового проектирования объектов строительства (BIM-технологий)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Формировать эффективные каналы коммуникации с участниками сборки комплексной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Координировать взаимодействие участников сборки комплексной информационной модели проекта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Формировать шаблоны отчетов по компонентам информационной модели и отчеты о текущем состоянии информационной модели с использованием информационных систем, применяемых в процессах проектирования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Разрабатывать шаблоны технических заданий от проектных подразделений для обеспечения корректной интеграции и передачи информации специалистам технической поддержки и информационных технологий и обеспечения взаимодействия смежных подразделений при сборке комплексной модели ОИАЭ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и руководства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и регламенты по цифровому проектированию, разработанные с учетом требований проекта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Подходы Международного агентства по атомной энергии (далее - МАГАТЭ) в области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Регламентирующие документы по управлению конфигурацией и требованиями в процессе цифрового проектирования и разработки информационной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Форматы и системы отчетности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аудита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Информационные системы и архитектура единого информационного </w:t>
            </w:r>
            <w:r>
              <w:lastRenderedPageBreak/>
              <w:t>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Типы информационных моделей: их назначение и наполнение на различных стадиях жизненного цикла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3.1.2.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Контроль качества комплексной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Анализ процесса комплексной сборки информационной модели для выявления возможностей и способов его оптимизации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Контроль соблюдения требований по полноте, качеству, формату, срокам готовности информационных моделей по специальностям для их интеграции в комплексную информационную модель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Подготовка отчетов по результатам проверки комплексной информационной модели и рекомендаций для разработчиков информационных моделей по специальностям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мероприятий по повышению скорости сборки и проверки комплексной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предложений по совершенствованию стандартов, регламентов и процедур информационного моделирования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Организация проверки комплексной информационной модели на ее полноту, коллизии, взаимоувязанность элементов информационной модели, заполнение необходимой атрибутивной информацией, соответствие компоновок принятым схемным решениям в зависимости от программного обеспечения, соответствие контрактным требованиям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Контроль устранения выявленных коллизий и несоответствий центрами ответственности по разделам проектирования ОИАЭ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Оценивать информационную модель на соответствие требованиям, </w:t>
            </w:r>
            <w:r>
              <w:lastRenderedPageBreak/>
              <w:t>предъявляемым со стороны заказчика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Выявлять коллизии, возникающие при проектировании и сборке комплексной информационной модели проекта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Определять возможные способы устранения коллизий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Формировать внутренние технические задания на устранение коллизий и несоответствий для центров ответственности по разделам проектирования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Рабочие инструкции и руководства пользователя по программному обеспечению, предназначенному для разработки информационной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и регламенты цифрового проектирования, разработанные с учетом требований проекта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Регламентирующие документы по управлению конфигурацией и требованиями в процессе проектирования и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внесения изменений в регламенты информационного моделирования объектов использования атомной энергии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Стандарты и руководства по информационному моделированию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Информационные системы и архитектура единого информационного 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Комплексная система управления проектом: принципы, содержание, процессы и их взаимосвязь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Типы информационных моделей: их назначение и наполнение на различных стадиях жизненного цикла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принципы оценки рисков, управления рисками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Форматы и системы отчетности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аудита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Программное обеспечение и инструменты для цифрового проектирования объектов строительства</w:t>
            </w:r>
          </w:p>
        </w:tc>
      </w:tr>
      <w:tr w:rsidR="00CB36B0">
        <w:tblPrEx>
          <w:tblBorders>
            <w:right w:val="nil"/>
          </w:tblBorders>
        </w:tblPrEx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  <w:tcBorders>
              <w:right w:val="nil"/>
            </w:tcBorders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blPrEx>
          <w:tblBorders>
            <w:right w:val="nil"/>
          </w:tblBorders>
        </w:tblPrEx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right w:val="nil"/>
            </w:tcBorders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3.2. Обобщенная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Техническое сопровождение создания информационной модели при проектировании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Консультант технической поддержки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Не менее пяти лет в области цифрового проектирования объектов строительства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Дополнительные характеристики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B36B0">
        <w:tc>
          <w:tcPr>
            <w:tcW w:w="2835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  <w:vMerge w:val="restart"/>
          </w:tcPr>
          <w:p w:rsidR="00CB36B0" w:rsidRDefault="00CB36B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2.13.04.01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2.13.04.02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2.14.04.01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2.14.05.02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3.2.1.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Техническая поддержка команды проекта в процессе разработки комплексной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Оценка реальности исполнения запроса на техническую поддержку в процессе разработки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Определение оптимального варианта удовлетворения запроса на техническую поддержку в процессе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Разъяснение участникам проекта возможных путей решения технических проблем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Оперативное консультирование участников проекта по решению технических проблем, возникающих в процессе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инструкций, рекомендаций по решению типичных технических проблем, возникающих в процессе разработки информационной модели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Создание обучающих и демонстрационных материалов по решению технических проблем, возникающих при проектировании в применяемых программных комплексах и информационных системах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Определять способы и формы предоставления технической поддержки при разработке информационной модели ОИАЭ в зависимости от запроса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Предоставлять обратную связь инициатору запроса на техническую поддержку при разработке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Осуществлять оперативное консультирование проектировщиков по работе в системах автоматизированного проектирования в процессе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 xml:space="preserve">Разрабатывать содержание обучающих материалов по решению </w:t>
            </w:r>
            <w:r>
              <w:lastRenderedPageBreak/>
              <w:t>технических проблем при разработке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Анализировать отчетные документы и статистические данные о разработке информационной модели проекта ОИАЭ для определения наиболее часто встречающихся технических проблем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Обучать персонал на рабочем месте, в процессе деятельности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Организационная структура и основные категории участников проекта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Архив проектов ОИАЭ, информация о методах их разработки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Методики обучения на рабочем месте, методики обучения в программных средах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Методы и принципы оценки рисков, управления рисками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Рабочие инструкции и руководства пользователя по программному обеспечению, предназначенному для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Международные стандарты и руководства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Отраслевые стандарты, руководства и локальные нормативные акты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Методика разработки обучающих материалов по цифровому проектированию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Информационные системы и архитектура единого информационного 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Регламентирующие документы по управлению конфигурацией и требованиями в процессе проектирования и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3.2.2.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Сопровождение программного обеспечения, реализующего концепцию цифрового проектирования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7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Формирование типизированных требований к программному обеспечению для интеграции необходимых информационных систем в среду цифрового проектирования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Согласование разработанных типизированных требований с участниками процессов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Тестирование настроек информационных систем, выполненных в соответствии с типизированными требованиями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рекомендаций по работе с программным обеспечением, реализующим концепцию цифрового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Консультирование специалистов по сопровождению программного обеспечения, реализующего концепцию цифрового проектирования ОИАЭ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Обобщать требования к программному обеспечению для интеграции необходимых информационных систем в среду цифрового проектирования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Устранять разногласия при согласовании типизированных требований к программному обеспечению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Анализировать факторы, влияющие на процессы интеграции информационных систем в среду цифрового проектирования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Определять параметры интеграции информационных систем в среду цифрового проектирования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Оценивать риски, возникающие при интеграции информационных систем в среду цифрового проектирования, для минимизации их влияния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Использовать различные технологии тестирования настроек информационных систем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Программное обеспечение, используемое для цифрового проектирования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Уровни интеграции данных для цифрового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Факторы, влияющие на интеграцию данных для цифрового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Способы и методы минимизации рисков при интеграции данных в среду цифрового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Технологии тестирования настроек информационных систем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принципы оценки рисков, управления рисками при интеграции информационных систем в среду цифрового проектирования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Рабочие инструкции и руководства пользователя по программному обеспечению, предназначенному для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Стандарты и руководства по цифровому проектированию объектов строительства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3.3. Обобщенная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Внедрение технологий цифрового проектирования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Руководитель разработки ПИМ</w:t>
            </w:r>
          </w:p>
          <w:p w:rsidR="00CB36B0" w:rsidRDefault="00CB36B0">
            <w:pPr>
              <w:pStyle w:val="ConsPlusNormal"/>
            </w:pPr>
            <w:r>
              <w:t>Главный эксперт по цифровому проектированию</w:t>
            </w:r>
          </w:p>
          <w:p w:rsidR="00CB36B0" w:rsidRDefault="00CB36B0">
            <w:pPr>
              <w:pStyle w:val="ConsPlusNormal"/>
            </w:pPr>
            <w:r>
              <w:t>Главный инженер проекта</w:t>
            </w:r>
          </w:p>
          <w:p w:rsidR="00CB36B0" w:rsidRDefault="00CB36B0">
            <w:pPr>
              <w:pStyle w:val="ConsPlusNormal"/>
            </w:pPr>
            <w:r>
              <w:t>Менеджер информационной модели проекта (BIM-менеджер)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Не менее семи лет в области проектирования объектов использования атомной энергии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  <w:tr w:rsidR="00CB36B0">
        <w:tc>
          <w:tcPr>
            <w:tcW w:w="2551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B36B0" w:rsidRDefault="00CB36B0">
            <w:pPr>
              <w:pStyle w:val="ConsPlusNormal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Дополнительные характеристики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B36B0">
        <w:tc>
          <w:tcPr>
            <w:tcW w:w="2835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B36B0" w:rsidRDefault="00CB36B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2164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Проектировщики-градостроители и проектировщики транспортных узлов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</w:tcPr>
          <w:p w:rsidR="00CB36B0" w:rsidRDefault="00CB36B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22827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Инженер-проектировщик</w:t>
            </w:r>
          </w:p>
        </w:tc>
      </w:tr>
      <w:tr w:rsidR="00CB36B0">
        <w:tc>
          <w:tcPr>
            <w:tcW w:w="2835" w:type="dxa"/>
            <w:vMerge w:val="restart"/>
          </w:tcPr>
          <w:p w:rsidR="00CB36B0" w:rsidRDefault="00CB36B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2.13.04.01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2.13.04.02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2.14.04.01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CB36B0">
        <w:tc>
          <w:tcPr>
            <w:tcW w:w="2835" w:type="dxa"/>
            <w:vMerge/>
          </w:tcPr>
          <w:p w:rsidR="00CB36B0" w:rsidRDefault="00CB36B0"/>
        </w:tc>
        <w:tc>
          <w:tcPr>
            <w:tcW w:w="1247" w:type="dxa"/>
          </w:tcPr>
          <w:p w:rsidR="00CB36B0" w:rsidRDefault="00CB36B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2.14.05.02</w:t>
              </w:r>
            </w:hyperlink>
          </w:p>
        </w:tc>
        <w:tc>
          <w:tcPr>
            <w:tcW w:w="4989" w:type="dxa"/>
          </w:tcPr>
          <w:p w:rsidR="00CB36B0" w:rsidRDefault="00CB36B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3.3.1.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Управление формированием комплексной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C/01.8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стратегии формирования информационной модели ОИАЭ на основании требований заказчика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Согласование разработанной стратегии формирования информационной модели ОИАЭ с заинтересованными сторонами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планов и программ формирования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Формирование системы коммуникаций между всеми участниками процесса формирования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Формирование системы междисциплинарного взаимодействия в рамках формирования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Организация деятельности координаторов ПИМ в процессе </w:t>
            </w:r>
            <w:r>
              <w:lastRenderedPageBreak/>
              <w:t>формирования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Организация согласования информационной модели проекта ОИАЭ с заказчиком проекта и регулирующими органами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Мониторинг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Анализ результатов мониторинга для разработки и принятия корректирующих мер при необходимости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Планировать разработку комплексной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Представлять, аргументировать, обосновывать различные аспекты формирования комплексной информационной модели проекта ОИАЭ заказчику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Анализировать отчетные документы и статистические данные о разработке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Координировать деятельность участников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Организовывать сбор информации о ходе и результатах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Организовывать мониторинг хода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Организационная структура и основные категории участников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принципы оценки рисков, управления рисками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Форматы и системы отчетности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Процедуры аудита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и руководства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Подходы МАГАТЭ в области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Регламентирующие документы по управлению конфигурацией и требованиями в процессе проектирования и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Информационные системы и архитектура единого информационного 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Комплексная система управления проектом: принципы, содержание, процессы и их взаимосвязь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Типы информационных моделей: их назначение и наполнение на различных стадиях жизненного цикла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3.3.2.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Разработка стандартов и регламентов процессов цифрового проектирования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C/02.8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Определение необходимого перечня и иерархии стандартов и регламентов процессов информационного моделирования для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Организация разработки и актуализации стандартов и регламентов, процессов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Организация экспертного обсуждения и согласования разработанных проектов стандартов и регламентов по процессам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Выпуск стандартов и регламентов по процессам информационного моделирования ОИАЭ, доработанных по результатам экспертного обсуждения и согласования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Анализировать потребность в актуализации существующих и разработке новых документов, регламентирующих процессы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Разрабатывать необходимые стандарты и регламенты для процессов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Организовывать согласование документов, регламентирующих процессы информационного моделирования ОИАЭ, с привлечением специализированных подразделений участников проекта (включая заказчика)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 xml:space="preserve">Проводить координационные совещания по информационному </w:t>
            </w:r>
            <w:r>
              <w:lastRenderedPageBreak/>
              <w:t>моделированию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Определять возможности совершенствования процессов информационного моделирования ОИАЭ для актуализации существующих и разработки новых регламентирующих документов и стандартов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Организационная структура проекта и основные категории участников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Архив проектов ОИАЭ, информация о методах их разработки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принципы оценки рисков, управления рисками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Принципы результативной коммуникации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Форматы и системы отчетности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и руководства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Подходы МАГАТЭ в области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Регламентирующие документы по управлению конфигурацией и требованиями в процессе проектирования и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Информационные системы и архитектура единого информационного 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Комплексная система управления проектом: принципы, содержание, процессы и их взаимосвязь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Типы информационных моделей: их назначение и наполнение на различных стадиях жизненного цикла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3"/>
      </w:pPr>
      <w:r>
        <w:t>3.3.3. Трудовая функция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B36B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Организация обучения специалистов-разработчиков технологиям цифрового проектирования при создании информационной модели ОИАЭ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</w:pPr>
            <w:r>
              <w:t>C/03.8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8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B36B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B36B0" w:rsidRDefault="00CB36B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B36B0" w:rsidRDefault="00CB36B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B36B0" w:rsidRDefault="00CB36B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B36B0" w:rsidRDefault="00CB36B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B36B0" w:rsidRDefault="00CB36B0">
            <w:pPr>
              <w:pStyle w:val="ConsPlusNormal"/>
            </w:pPr>
          </w:p>
        </w:tc>
      </w:tr>
      <w:tr w:rsidR="00CB36B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B36B0" w:rsidRDefault="00CB36B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Определение потребности в обучении специалистов - разработчиков информационной модели проекта ОИАЭ путем оценки компетентности и уровня владения инструментами и технологиями цифрового проектирования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Выбор форм и методов обучения специалистов - разработчиков информационной модели проекта ОИАЭ технологиям цифрового проектирования в зависимости от решаемых ими задач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Планирование мероприятий по обучению специалистов - разработчиков информационной модели проекта ОИАЭ технологиям цифрового проектирования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Разработка комплекса учебно-методических материалов для обучения технологиям цифрового проектирования разработчиков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Обучение специалистов работе в цифровой среде, предназначенной для сборки комплексной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Оценка эффективности реализованного обучения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Обучать персонал на рабочем месте, в процессе деятельности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Определять уровень компетенций специалистов - разработчиков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Разрабатывать учебные курсы и программы для обучения разработчиков информационной модели ОИАЭ</w:t>
            </w:r>
          </w:p>
        </w:tc>
      </w:tr>
      <w:tr w:rsidR="00CB36B0">
        <w:tc>
          <w:tcPr>
            <w:tcW w:w="2268" w:type="dxa"/>
            <w:vMerge w:val="restart"/>
          </w:tcPr>
          <w:p w:rsidR="00CB36B0" w:rsidRDefault="00CB36B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Стратегия разработки информационной модели проекта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Организационная структура и основные категории участников разработки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Информационные системы и архитектура единого информационного пространства при проектировании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способы оценки компетенций персонала, осуществляющего разработку информационной модели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Современные методики обучения работе в программных средах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Методы и принципы оценки рисков, управления рисками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Форматы и системы отчетности в цифровом проектировании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и руководства по цифровому проектированию объектов строительства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Отраслевые стандарты в области проектирования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Подходы МАГАТЭ в области информационного моделирования ОИАЭ</w:t>
            </w:r>
          </w:p>
        </w:tc>
      </w:tr>
      <w:tr w:rsidR="00CB36B0">
        <w:tc>
          <w:tcPr>
            <w:tcW w:w="2268" w:type="dxa"/>
            <w:vMerge/>
          </w:tcPr>
          <w:p w:rsidR="00CB36B0" w:rsidRDefault="00CB36B0"/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Программа обеспечения качества ОИАЭ</w:t>
            </w:r>
          </w:p>
        </w:tc>
      </w:tr>
      <w:tr w:rsidR="00CB36B0">
        <w:tc>
          <w:tcPr>
            <w:tcW w:w="2268" w:type="dxa"/>
          </w:tcPr>
          <w:p w:rsidR="00CB36B0" w:rsidRDefault="00CB36B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B36B0" w:rsidRDefault="00CB36B0">
            <w:pPr>
              <w:pStyle w:val="ConsPlusNormal"/>
              <w:jc w:val="both"/>
            </w:pPr>
            <w:r>
              <w:t>-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B36B0" w:rsidRDefault="00CB36B0">
      <w:pPr>
        <w:pStyle w:val="ConsPlusTitle"/>
        <w:jc w:val="center"/>
      </w:pPr>
      <w:r>
        <w:t>профессионального стандарта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CB36B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Общероссийское отраслевое объединение работодателей "Союз работодателей атомной промышленности, энергетики и науки России", город Москва</w:t>
            </w:r>
          </w:p>
        </w:tc>
      </w:tr>
      <w:tr w:rsidR="00CB36B0">
        <w:tc>
          <w:tcPr>
            <w:tcW w:w="6860" w:type="dxa"/>
            <w:tcBorders>
              <w:left w:val="single" w:sz="4" w:space="0" w:color="auto"/>
              <w:right w:val="nil"/>
            </w:tcBorders>
          </w:tcPr>
          <w:p w:rsidR="00CB36B0" w:rsidRDefault="00CB36B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Хитров А.Ю.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B36B0" w:rsidRDefault="00CB36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8617"/>
      </w:tblGrid>
      <w:tr w:rsidR="00CB36B0"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1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CB36B0" w:rsidRDefault="00CB36B0">
            <w:pPr>
              <w:pStyle w:val="ConsPlusNormal"/>
            </w:pPr>
            <w:r>
              <w:t>Акционерное общество "Инжиниринговая компания "АСЭ", город Нижний Новгород</w:t>
            </w:r>
          </w:p>
        </w:tc>
      </w:tr>
    </w:tbl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ind w:firstLine="540"/>
        <w:jc w:val="both"/>
      </w:pPr>
      <w:r>
        <w:t>--------------------------------</w:t>
      </w:r>
    </w:p>
    <w:p w:rsidR="00CB36B0" w:rsidRDefault="00CB36B0">
      <w:pPr>
        <w:pStyle w:val="ConsPlusNormal"/>
        <w:spacing w:before="220"/>
        <w:ind w:firstLine="540"/>
        <w:jc w:val="both"/>
      </w:pPr>
      <w:bookmarkStart w:id="2" w:name="P674"/>
      <w:bookmarkEnd w:id="2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B36B0" w:rsidRDefault="00CB36B0">
      <w:pPr>
        <w:pStyle w:val="ConsPlusNormal"/>
        <w:spacing w:before="220"/>
        <w:ind w:firstLine="540"/>
        <w:jc w:val="both"/>
      </w:pPr>
      <w:bookmarkStart w:id="3" w:name="P675"/>
      <w:bookmarkEnd w:id="3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B36B0" w:rsidRDefault="00CB36B0">
      <w:pPr>
        <w:pStyle w:val="ConsPlusNormal"/>
        <w:spacing w:before="220"/>
        <w:ind w:firstLine="540"/>
        <w:jc w:val="both"/>
      </w:pPr>
      <w:bookmarkStart w:id="4" w:name="P676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CB36B0" w:rsidRDefault="00CB36B0">
      <w:pPr>
        <w:pStyle w:val="ConsPlusNormal"/>
        <w:spacing w:before="220"/>
        <w:ind w:firstLine="540"/>
        <w:jc w:val="both"/>
      </w:pPr>
      <w:bookmarkStart w:id="5" w:name="P677"/>
      <w:bookmarkEnd w:id="5"/>
      <w:r>
        <w:t xml:space="preserve">&lt;4&gt;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B36B0" w:rsidRDefault="00CB36B0">
      <w:pPr>
        <w:pStyle w:val="ConsPlusNormal"/>
        <w:spacing w:before="220"/>
        <w:ind w:firstLine="540"/>
        <w:jc w:val="both"/>
      </w:pPr>
      <w:bookmarkStart w:id="6" w:name="P678"/>
      <w:bookmarkEnd w:id="6"/>
      <w:r>
        <w:t xml:space="preserve">&lt;5&gt;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jc w:val="both"/>
      </w:pPr>
    </w:p>
    <w:p w:rsidR="00CB36B0" w:rsidRDefault="00CB36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E5D" w:rsidRDefault="006C4E5D"/>
    <w:sectPr w:rsidR="006C4E5D" w:rsidSect="00E9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B0"/>
    <w:rsid w:val="006C4E5D"/>
    <w:rsid w:val="00C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3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3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3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3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3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3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3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0E39280FDCC1DF41786518AD8C9A01D1F972F948A182A691FE7615D9CBAFBB4F767D2FE27360555E25BED3F6V6QFO" TargetMode="External"/><Relationship Id="rId18" Type="http://schemas.openxmlformats.org/officeDocument/2006/relationships/hyperlink" Target="consultantplus://offline/ref=F90E39280FDCC1DF41786518AD8C9A01D2FF77F24DA282A691FE7615D9CBAFBB5D762523E0797A5D5030E882B03ACD844F485A3753BA2A43VEQ6O" TargetMode="External"/><Relationship Id="rId26" Type="http://schemas.openxmlformats.org/officeDocument/2006/relationships/hyperlink" Target="consultantplus://offline/ref=F90E39280FDCC1DF41786518AD8C9A01D1FD70F944A482A691FE7615D9CBAFBB5D762523E07A7E545930E882B03ACD844F485A3753BA2A43VEQ6O" TargetMode="External"/><Relationship Id="rId39" Type="http://schemas.openxmlformats.org/officeDocument/2006/relationships/hyperlink" Target="consultantplus://offline/ref=F90E39280FDCC1DF41786518AD8C9A01D2FF77F24DA282A691FE7615D9CBAFBB4F767D2FE27360555E25BED3F6V6QFO" TargetMode="External"/><Relationship Id="rId21" Type="http://schemas.openxmlformats.org/officeDocument/2006/relationships/hyperlink" Target="consultantplus://offline/ref=F90E39280FDCC1DF41786518AD8C9A01D2FF77F24DA282A691FE7615D9CBAFBB5D762523E0797B525A30E882B03ACD844F485A3753BA2A43VEQ6O" TargetMode="External"/><Relationship Id="rId34" Type="http://schemas.openxmlformats.org/officeDocument/2006/relationships/hyperlink" Target="consultantplus://offline/ref=F90E39280FDCC1DF41786518AD8C9A01D2FF77F24DA282A691FE7615D9CBAFBB5D762523E07E7D5C5F30E882B03ACD844F485A3753BA2A43VEQ6O" TargetMode="External"/><Relationship Id="rId42" Type="http://schemas.openxmlformats.org/officeDocument/2006/relationships/hyperlink" Target="consultantplus://offline/ref=F90E39280FDCC1DF41786518AD8C9A01D2FF77F24DA282A691FE7615D9CBAFBB5D762523E0797B535A30E882B03ACD844F485A3753BA2A43VEQ6O" TargetMode="External"/><Relationship Id="rId47" Type="http://schemas.openxmlformats.org/officeDocument/2006/relationships/hyperlink" Target="consultantplus://offline/ref=F90E39280FDCC1DF41786518AD8C9A01D3FB75F84CA582A691FE7615D9CBAFBB4F767D2FE27360555E25BED3F6V6QF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90E39280FDCC1DF41786518AD8C9A01D1F972F948A182A691FE7615D9CBAFBB5D762523E07A7D565C30E882B03ACD844F485A3753BA2A43VEQ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0E39280FDCC1DF41786518AD8C9A01D1FD70F944A482A691FE7615D9CBAFBB5D762523E07C7C555C30E882B03ACD844F485A3753BA2A43VEQ6O" TargetMode="External"/><Relationship Id="rId29" Type="http://schemas.openxmlformats.org/officeDocument/2006/relationships/hyperlink" Target="consultantplus://offline/ref=F90E39280FDCC1DF41786518AD8C9A01D2FF77F24DA282A691FE7615D9CBAFBB5D762523E0797A5D5030E882B03ACD844F485A3753BA2A43VEQ6O" TargetMode="External"/><Relationship Id="rId11" Type="http://schemas.openxmlformats.org/officeDocument/2006/relationships/hyperlink" Target="consultantplus://offline/ref=F90E39280FDCC1DF41786518AD8C9A01D3FB75F84CA582A691FE7615D9CBAFBB5D762523E07C7E555D30E882B03ACD844F485A3753BA2A43VEQ6O" TargetMode="External"/><Relationship Id="rId24" Type="http://schemas.openxmlformats.org/officeDocument/2006/relationships/hyperlink" Target="consultantplus://offline/ref=F90E39280FDCC1DF41786518AD8C9A01D1F972F948A182A691FE7615D9CBAFBB4F767D2FE27360555E25BED3F6V6QFO" TargetMode="External"/><Relationship Id="rId32" Type="http://schemas.openxmlformats.org/officeDocument/2006/relationships/hyperlink" Target="consultantplus://offline/ref=F90E39280FDCC1DF41786518AD8C9A01D2FF77F24DA282A691FE7615D9CBAFBB5D762523E0797B525A30E882B03ACD844F485A3753BA2A43VEQ6O" TargetMode="External"/><Relationship Id="rId37" Type="http://schemas.openxmlformats.org/officeDocument/2006/relationships/hyperlink" Target="consultantplus://offline/ref=F90E39280FDCC1DF41786518AD8C9A01D1FD70F944A482A691FE7615D9CBAFBB5D762523E07A7E545930E882B03ACD844F485A3753BA2A43VEQ6O" TargetMode="External"/><Relationship Id="rId40" Type="http://schemas.openxmlformats.org/officeDocument/2006/relationships/hyperlink" Target="consultantplus://offline/ref=F90E39280FDCC1DF41786518AD8C9A01D2FF77F24DA282A691FE7615D9CBAFBB5D762523E0797A5D5030E882B03ACD844F485A3753BA2A43VEQ6O" TargetMode="External"/><Relationship Id="rId45" Type="http://schemas.openxmlformats.org/officeDocument/2006/relationships/hyperlink" Target="consultantplus://offline/ref=F90E39280FDCC1DF41786518AD8C9A01D2FF77F24DA282A691FE7615D9CBAFBB5D762523E07E7D5C5F30E882B03ACD844F485A3753BA2A43VEQ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0E39280FDCC1DF41786518AD8C9A01D1FD70F944A482A691FE7615D9CBAFBB5D762523E07A7E545930E882B03ACD844F485A3753BA2A43VEQ6O" TargetMode="External"/><Relationship Id="rId23" Type="http://schemas.openxmlformats.org/officeDocument/2006/relationships/hyperlink" Target="consultantplus://offline/ref=F90E39280FDCC1DF41786518AD8C9A01D2FF77F24DA282A691FE7615D9CBAFBB5D762523E07E7D5C5F30E882B03ACD844F485A3753BA2A43VEQ6O" TargetMode="External"/><Relationship Id="rId28" Type="http://schemas.openxmlformats.org/officeDocument/2006/relationships/hyperlink" Target="consultantplus://offline/ref=F90E39280FDCC1DF41786518AD8C9A01D2FF77F24DA282A691FE7615D9CBAFBB4F767D2FE27360555E25BED3F6V6QFO" TargetMode="External"/><Relationship Id="rId36" Type="http://schemas.openxmlformats.org/officeDocument/2006/relationships/hyperlink" Target="consultantplus://offline/ref=F90E39280FDCC1DF41786518AD8C9A01D1F972F948A182A691FE7615D9CBAFBB5D762523E07A7D515D30E882B03ACD844F485A3753BA2A43VEQ6O" TargetMode="External"/><Relationship Id="rId49" Type="http://schemas.openxmlformats.org/officeDocument/2006/relationships/hyperlink" Target="consultantplus://offline/ref=F90E39280FDCC1DF41786518AD8C9A01D2FF77F24DA282A691FE7615D9CBAFBB4F767D2FE27360555E25BED3F6V6QFO" TargetMode="External"/><Relationship Id="rId10" Type="http://schemas.openxmlformats.org/officeDocument/2006/relationships/hyperlink" Target="consultantplus://offline/ref=F90E39280FDCC1DF41786518AD8C9A01D1F972F948A182A691FE7615D9CBAFBB4F767D2FE27360555E25BED3F6V6QFO" TargetMode="External"/><Relationship Id="rId19" Type="http://schemas.openxmlformats.org/officeDocument/2006/relationships/hyperlink" Target="consultantplus://offline/ref=F90E39280FDCC1DF41786518AD8C9A01D2FF77F24DA282A691FE7615D9CBAFBB5D762523E0797B505030E882B03ACD844F485A3753BA2A43VEQ6O" TargetMode="External"/><Relationship Id="rId31" Type="http://schemas.openxmlformats.org/officeDocument/2006/relationships/hyperlink" Target="consultantplus://offline/ref=F90E39280FDCC1DF41786518AD8C9A01D2FF77F24DA282A691FE7615D9CBAFBB5D762523E0797B535A30E882B03ACD844F485A3753BA2A43VEQ6O" TargetMode="External"/><Relationship Id="rId44" Type="http://schemas.openxmlformats.org/officeDocument/2006/relationships/hyperlink" Target="consultantplus://offline/ref=F90E39280FDCC1DF41786518AD8C9A01D2FF77F24DA282A691FE7615D9CBAFBB5D762523E07E7D545B30E882B03ACD844F485A3753BA2A43VEQ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E39280FDCC1DF41786518AD8C9A01D1F972F948A182A691FE7615D9CBAFBB4F767D2FE27360555E25BED3F6V6QFO" TargetMode="External"/><Relationship Id="rId14" Type="http://schemas.openxmlformats.org/officeDocument/2006/relationships/hyperlink" Target="consultantplus://offline/ref=F90E39280FDCC1DF41786518AD8C9A01D1F972F948A182A691FE7615D9CBAFBB5D762523E07A7D515D30E882B03ACD844F485A3753BA2A43VEQ6O" TargetMode="External"/><Relationship Id="rId22" Type="http://schemas.openxmlformats.org/officeDocument/2006/relationships/hyperlink" Target="consultantplus://offline/ref=F90E39280FDCC1DF41786518AD8C9A01D2FF77F24DA282A691FE7615D9CBAFBB5D762523E07E7D545B30E882B03ACD844F485A3753BA2A43VEQ6O" TargetMode="External"/><Relationship Id="rId27" Type="http://schemas.openxmlformats.org/officeDocument/2006/relationships/hyperlink" Target="consultantplus://offline/ref=F90E39280FDCC1DF41786518AD8C9A01D1FD70F944A482A691FE7615D9CBAFBB5D762523E07C7C555C30E882B03ACD844F485A3753BA2A43VEQ6O" TargetMode="External"/><Relationship Id="rId30" Type="http://schemas.openxmlformats.org/officeDocument/2006/relationships/hyperlink" Target="consultantplus://offline/ref=F90E39280FDCC1DF41786518AD8C9A01D2FF77F24DA282A691FE7615D9CBAFBB5D762523E0797B505030E882B03ACD844F485A3753BA2A43VEQ6O" TargetMode="External"/><Relationship Id="rId35" Type="http://schemas.openxmlformats.org/officeDocument/2006/relationships/hyperlink" Target="consultantplus://offline/ref=F90E39280FDCC1DF41786518AD8C9A01D1F972F948A182A691FE7615D9CBAFBB4F767D2FE27360555E25BED3F6V6QFO" TargetMode="External"/><Relationship Id="rId43" Type="http://schemas.openxmlformats.org/officeDocument/2006/relationships/hyperlink" Target="consultantplus://offline/ref=F90E39280FDCC1DF41786518AD8C9A01D2FF77F24DA282A691FE7615D9CBAFBB5D762523E0797B525A30E882B03ACD844F485A3753BA2A43VEQ6O" TargetMode="External"/><Relationship Id="rId48" Type="http://schemas.openxmlformats.org/officeDocument/2006/relationships/hyperlink" Target="consultantplus://offline/ref=F90E39280FDCC1DF41786518AD8C9A01D1FD70F944A482A691FE7615D9CBAFBB5D762523E07A7E545930E882B03ACD844F485A3753BA2A43VEQ6O" TargetMode="External"/><Relationship Id="rId8" Type="http://schemas.openxmlformats.org/officeDocument/2006/relationships/hyperlink" Target="consultantplus://offline/ref=F90E39280FDCC1DF41786518AD8C9A01D1F972F948A182A691FE7615D9CBAFBB5D762523E07A7D515D30E882B03ACD844F485A3753BA2A43VEQ6O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0E39280FDCC1DF41786518AD8C9A01D3FB75F84CA582A691FE7615D9CBAFBB4F767D2FE27360555E25BED3F6V6QFO" TargetMode="External"/><Relationship Id="rId17" Type="http://schemas.openxmlformats.org/officeDocument/2006/relationships/hyperlink" Target="consultantplus://offline/ref=F90E39280FDCC1DF41786518AD8C9A01D2FF77F24DA282A691FE7615D9CBAFBB4F767D2FE27360555E25BED3F6V6QFO" TargetMode="External"/><Relationship Id="rId25" Type="http://schemas.openxmlformats.org/officeDocument/2006/relationships/hyperlink" Target="consultantplus://offline/ref=F90E39280FDCC1DF41786518AD8C9A01D1F972F948A182A691FE7615D9CBAFBB5D762523E07A7D515D30E882B03ACD844F485A3753BA2A43VEQ6O" TargetMode="External"/><Relationship Id="rId33" Type="http://schemas.openxmlformats.org/officeDocument/2006/relationships/hyperlink" Target="consultantplus://offline/ref=F90E39280FDCC1DF41786518AD8C9A01D2FF77F24DA282A691FE7615D9CBAFBB5D762523E07E7D545B30E882B03ACD844F485A3753BA2A43VEQ6O" TargetMode="External"/><Relationship Id="rId38" Type="http://schemas.openxmlformats.org/officeDocument/2006/relationships/hyperlink" Target="consultantplus://offline/ref=F90E39280FDCC1DF41786518AD8C9A01D1FD70F944A482A691FE7615D9CBAFBB5D762523E07C7C555C30E882B03ACD844F485A3753BA2A43VEQ6O" TargetMode="External"/><Relationship Id="rId46" Type="http://schemas.openxmlformats.org/officeDocument/2006/relationships/hyperlink" Target="consultantplus://offline/ref=F90E39280FDCC1DF41786518AD8C9A01D1F972F948A182A691FE7615D9CBAFBB4F767D2FE27360555E25BED3F6V6QFO" TargetMode="External"/><Relationship Id="rId20" Type="http://schemas.openxmlformats.org/officeDocument/2006/relationships/hyperlink" Target="consultantplus://offline/ref=F90E39280FDCC1DF41786518AD8C9A01D2FF77F24DA282A691FE7615D9CBAFBB5D762523E0797B535A30E882B03ACD844F485A3753BA2A43VEQ6O" TargetMode="External"/><Relationship Id="rId41" Type="http://schemas.openxmlformats.org/officeDocument/2006/relationships/hyperlink" Target="consultantplus://offline/ref=F90E39280FDCC1DF41786518AD8C9A01D2FF77F24DA282A691FE7615D9CBAFBB5D762523E0797B505030E882B03ACD844F485A3753BA2A43VEQ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39280FDCC1DF41786518AD8C9A01D3FF77F54FA282A691FE7615D9CBAFBB5D76252BEB2E2F110C36BEDAEA6FC798445658V3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2020-07-29T14:16:00Z</dcterms:created>
  <dcterms:modified xsi:type="dcterms:W3CDTF">2020-07-29T14:16:00Z</dcterms:modified>
</cp:coreProperties>
</file>